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B6CFD" w14:textId="1D47CF78" w:rsidR="00E33D32" w:rsidRPr="00AE4A1E" w:rsidRDefault="00966D46" w:rsidP="00C55B86">
      <w:pPr>
        <w:pStyle w:val="Header1"/>
        <w:spacing w:after="120"/>
        <w:rPr>
          <w:rFonts w:ascii="Whitney Medium" w:hAnsi="Whitney Medium"/>
        </w:rPr>
      </w:pPr>
      <w:r w:rsidRPr="00AE4A1E">
        <w:rPr>
          <w:rFonts w:ascii="Whitney Medium" w:hAnsi="Whitney Medium"/>
        </w:rPr>
        <w:t xml:space="preserve">MEDIA </w:t>
      </w:r>
      <w:r w:rsidR="000C18BE">
        <w:rPr>
          <w:rFonts w:ascii="Whitney Medium" w:hAnsi="Whitney Medium"/>
        </w:rPr>
        <w:t>ADVISORY</w:t>
      </w:r>
      <w:r w:rsidRPr="00AE4A1E">
        <w:rPr>
          <w:rFonts w:ascii="Whitney Medium" w:hAnsi="Whitney Medium"/>
        </w:rPr>
        <w:t xml:space="preserve"> | </w:t>
      </w:r>
      <w:r w:rsidR="000C18BE">
        <w:rPr>
          <w:rFonts w:ascii="Whitney Medium" w:hAnsi="Whitney Medium"/>
        </w:rPr>
        <w:t>September 24</w:t>
      </w:r>
      <w:r w:rsidR="00D1066B">
        <w:rPr>
          <w:rFonts w:ascii="Whitney Medium" w:hAnsi="Whitney Medium"/>
        </w:rPr>
        <w:t>, 2013</w:t>
      </w:r>
    </w:p>
    <w:p w14:paraId="03C5D28B" w14:textId="50B4C10B" w:rsidR="000A04CB" w:rsidRDefault="000C18BE" w:rsidP="00C55B86">
      <w:pPr>
        <w:pStyle w:val="Heading3"/>
        <w:spacing w:before="0" w:beforeAutospacing="0" w:after="120" w:afterAutospacing="0"/>
        <w:rPr>
          <w:rFonts w:ascii="Whitney Semibold" w:hAnsi="Whitney Semibold"/>
          <w:b w:val="0"/>
          <w:sz w:val="22"/>
          <w:szCs w:val="22"/>
        </w:rPr>
      </w:pPr>
      <w:r w:rsidRPr="000C18BE">
        <w:rPr>
          <w:rFonts w:ascii="Whitney Semibold" w:eastAsia="ヒラギノ角ゴ Pro W3" w:hAnsi="Whitney Semibold" w:cs="Times New Roman"/>
          <w:b w:val="0"/>
          <w:bCs w:val="0"/>
          <w:color w:val="000000"/>
          <w:kern w:val="32"/>
          <w:sz w:val="32"/>
          <w:szCs w:val="32"/>
          <w:lang w:val="en-US"/>
        </w:rPr>
        <w:t xml:space="preserve">Microbial Life and Visual Arts Intersect </w:t>
      </w:r>
      <w:r>
        <w:rPr>
          <w:rFonts w:ascii="Whitney Semibold" w:eastAsia="ヒラギノ角ゴ Pro W3" w:hAnsi="Whitney Semibold" w:cs="Times New Roman"/>
          <w:b w:val="0"/>
          <w:bCs w:val="0"/>
          <w:color w:val="000000"/>
          <w:kern w:val="32"/>
          <w:sz w:val="32"/>
          <w:szCs w:val="32"/>
          <w:lang w:val="en-US"/>
        </w:rPr>
        <w:br/>
      </w:r>
      <w:r w:rsidRPr="000C18BE">
        <w:rPr>
          <w:rFonts w:ascii="Whitney Semibold" w:eastAsia="ヒラギノ角ゴ Pro W3" w:hAnsi="Whitney Semibold" w:cs="Times New Roman"/>
          <w:b w:val="0"/>
          <w:bCs w:val="0"/>
          <w:color w:val="000000"/>
          <w:kern w:val="32"/>
          <w:sz w:val="32"/>
          <w:szCs w:val="32"/>
          <w:lang w:val="en-US"/>
        </w:rPr>
        <w:t>in Invisible Portraits Exhibition</w:t>
      </w:r>
    </w:p>
    <w:p w14:paraId="1AEA60D9" w14:textId="77777777" w:rsidR="000C18BE" w:rsidRPr="000C18BE" w:rsidRDefault="00A9144B" w:rsidP="00023A90">
      <w:pPr>
        <w:spacing w:after="180"/>
        <w:rPr>
          <w:rFonts w:ascii="Whitney Book" w:hAnsi="Whitney Book"/>
        </w:rPr>
      </w:pPr>
      <w:r>
        <w:rPr>
          <w:rFonts w:ascii="Whitney Semibold" w:hAnsi="Whitney Semibold"/>
          <w:sz w:val="22"/>
          <w:szCs w:val="22"/>
        </w:rPr>
        <w:br/>
      </w:r>
      <w:r w:rsidR="00BF703B" w:rsidRPr="00192C1D">
        <w:rPr>
          <w:rFonts w:ascii="Whitney Semibold" w:hAnsi="Whitney Semibold"/>
        </w:rPr>
        <w:t>Vancouver, BC –</w:t>
      </w:r>
      <w:r w:rsidR="000A04CB" w:rsidRPr="00192C1D">
        <w:rPr>
          <w:rFonts w:ascii="Whitney Book" w:hAnsi="Whitney Book"/>
        </w:rPr>
        <w:t xml:space="preserve"> </w:t>
      </w:r>
      <w:r w:rsidR="000C18BE" w:rsidRPr="000C18BE">
        <w:rPr>
          <w:rFonts w:ascii="Whitney Book" w:hAnsi="Whitney Book"/>
        </w:rPr>
        <w:t xml:space="preserve">Revealing the secret world of microbes, Invisible Portraits features high-tech images of microbial life refashioned as metal sculpture, </w:t>
      </w:r>
      <w:proofErr w:type="gramStart"/>
      <w:r w:rsidR="000C18BE" w:rsidRPr="000C18BE">
        <w:rPr>
          <w:rFonts w:ascii="Whitney Book" w:hAnsi="Whitney Book"/>
        </w:rPr>
        <w:t>wood carvings</w:t>
      </w:r>
      <w:proofErr w:type="gramEnd"/>
      <w:r w:rsidR="000C18BE" w:rsidRPr="000C18BE">
        <w:rPr>
          <w:rFonts w:ascii="Whitney Book" w:hAnsi="Whitney Book"/>
        </w:rPr>
        <w:t xml:space="preserve"> and large-scale portraiture by Kevin Carpenter, Erick James and Patrick Keeling. This visual art exhibition will run at the </w:t>
      </w:r>
      <w:proofErr w:type="spellStart"/>
      <w:r w:rsidR="000C18BE" w:rsidRPr="000C18BE">
        <w:rPr>
          <w:rFonts w:ascii="Whitney Book" w:hAnsi="Whitney Book"/>
        </w:rPr>
        <w:t>Beaty</w:t>
      </w:r>
      <w:proofErr w:type="spellEnd"/>
      <w:r w:rsidR="000C18BE" w:rsidRPr="000C18BE">
        <w:rPr>
          <w:rFonts w:ascii="Whitney Book" w:hAnsi="Whitney Book"/>
        </w:rPr>
        <w:t xml:space="preserve"> Biodiversity Museum from September 27, 2013 to January 5, 2014.</w:t>
      </w:r>
    </w:p>
    <w:p w14:paraId="2C921337" w14:textId="77777777" w:rsidR="000C18BE" w:rsidRPr="000C18BE" w:rsidRDefault="000C18BE" w:rsidP="00023A90">
      <w:pPr>
        <w:pBdr>
          <w:bottom w:val="single" w:sz="4" w:space="1" w:color="auto"/>
        </w:pBdr>
        <w:spacing w:after="180"/>
        <w:rPr>
          <w:rFonts w:ascii="Whitney Book" w:hAnsi="Whitney Book"/>
        </w:rPr>
      </w:pPr>
    </w:p>
    <w:p w14:paraId="7AF7E929" w14:textId="550DF47D" w:rsidR="000C18BE" w:rsidRPr="000C18BE" w:rsidRDefault="000C18BE" w:rsidP="00023A90">
      <w:pPr>
        <w:spacing w:after="180"/>
        <w:rPr>
          <w:rFonts w:ascii="Whitney Semibold" w:hAnsi="Whitney Semibold"/>
        </w:rPr>
      </w:pPr>
      <w:r w:rsidRPr="000C18BE">
        <w:rPr>
          <w:rFonts w:ascii="Whitney Semibold" w:hAnsi="Whitney Semibold"/>
        </w:rPr>
        <w:t xml:space="preserve">The media is invited to attend the opening reception </w:t>
      </w:r>
      <w:r>
        <w:rPr>
          <w:rFonts w:ascii="Whitney Semibold" w:hAnsi="Whitney Semibold"/>
        </w:rPr>
        <w:br/>
      </w:r>
      <w:r w:rsidRPr="000C18BE">
        <w:rPr>
          <w:rFonts w:ascii="Whitney Semibold" w:hAnsi="Whitney Semibold"/>
        </w:rPr>
        <w:t>of Invisible Portraits:</w:t>
      </w:r>
    </w:p>
    <w:p w14:paraId="220B9AFA" w14:textId="260F49B4" w:rsidR="000C18BE" w:rsidRPr="000C18BE" w:rsidRDefault="000C18BE" w:rsidP="00023A90">
      <w:pPr>
        <w:spacing w:after="180"/>
        <w:rPr>
          <w:rFonts w:ascii="Whitney Book" w:hAnsi="Whitney Book"/>
        </w:rPr>
      </w:pPr>
      <w:r w:rsidRPr="000C18BE">
        <w:rPr>
          <w:rFonts w:ascii="Whitney Book" w:hAnsi="Whitney Book"/>
        </w:rPr>
        <w:t>Date: September 26, 2013</w:t>
      </w:r>
      <w:r>
        <w:rPr>
          <w:rFonts w:ascii="Whitney Book" w:hAnsi="Whitney Book"/>
        </w:rPr>
        <w:br/>
      </w:r>
      <w:r w:rsidRPr="000C18BE">
        <w:rPr>
          <w:rFonts w:ascii="Whitney Book" w:hAnsi="Whitney Book"/>
        </w:rPr>
        <w:t>Time: 7:00 p.m.</w:t>
      </w:r>
      <w:r>
        <w:rPr>
          <w:rFonts w:ascii="Whitney Book" w:hAnsi="Whitney Book"/>
        </w:rPr>
        <w:br/>
      </w:r>
      <w:r w:rsidRPr="000C18BE">
        <w:rPr>
          <w:rFonts w:ascii="Whitney Book" w:hAnsi="Whitney Book"/>
        </w:rPr>
        <w:t xml:space="preserve">Location: </w:t>
      </w:r>
      <w:proofErr w:type="spellStart"/>
      <w:r w:rsidRPr="000C18BE">
        <w:rPr>
          <w:rFonts w:ascii="Whitney Book" w:hAnsi="Whitney Book"/>
        </w:rPr>
        <w:t>Beaty</w:t>
      </w:r>
      <w:proofErr w:type="spellEnd"/>
      <w:r w:rsidRPr="000C18BE">
        <w:rPr>
          <w:rFonts w:ascii="Whitney Book" w:hAnsi="Whitney Book"/>
        </w:rPr>
        <w:t xml:space="preserve"> Biodiversity Museum (2212 Main Mall, Vancouver)</w:t>
      </w:r>
    </w:p>
    <w:p w14:paraId="32451E65" w14:textId="0396A32E" w:rsidR="000C18BE" w:rsidRPr="000C18BE" w:rsidRDefault="000C18BE" w:rsidP="00023A90">
      <w:pPr>
        <w:spacing w:after="180"/>
        <w:rPr>
          <w:rFonts w:ascii="Whitney Book" w:hAnsi="Whitney Book"/>
        </w:rPr>
      </w:pPr>
      <w:r w:rsidRPr="000C18BE">
        <w:rPr>
          <w:rFonts w:ascii="Whitney Book" w:hAnsi="Whitney Book"/>
        </w:rPr>
        <w:t>7:30 p.m. – Brief int</w:t>
      </w:r>
      <w:r>
        <w:rPr>
          <w:rFonts w:ascii="Whitney Book" w:hAnsi="Whitney Book"/>
        </w:rPr>
        <w:t>roduction and welcome are given</w:t>
      </w:r>
    </w:p>
    <w:p w14:paraId="20ABDDAA" w14:textId="77777777" w:rsidR="000C18BE" w:rsidRPr="000C18BE" w:rsidRDefault="000C18BE" w:rsidP="00023A90">
      <w:pPr>
        <w:pBdr>
          <w:bottom w:val="single" w:sz="4" w:space="1" w:color="auto"/>
        </w:pBdr>
        <w:spacing w:after="180"/>
        <w:rPr>
          <w:rFonts w:ascii="Whitney Book" w:hAnsi="Whitney Book"/>
        </w:rPr>
      </w:pPr>
    </w:p>
    <w:p w14:paraId="023A8B15" w14:textId="3D452A11" w:rsidR="000C18BE" w:rsidRDefault="00023A90" w:rsidP="00023A90">
      <w:pPr>
        <w:spacing w:after="180"/>
        <w:rPr>
          <w:rFonts w:ascii="Whitney Book" w:hAnsi="Whitney Book"/>
        </w:rPr>
      </w:pPr>
      <w:r>
        <w:rPr>
          <w:rFonts w:ascii="Whitney Book" w:hAnsi="Whitney Book"/>
        </w:rPr>
        <w:br/>
      </w:r>
      <w:bookmarkStart w:id="0" w:name="_GoBack"/>
      <w:bookmarkEnd w:id="0"/>
      <w:r w:rsidR="000C18BE" w:rsidRPr="000C18BE">
        <w:rPr>
          <w:rFonts w:ascii="Whitney Book" w:hAnsi="Whitney Book"/>
        </w:rPr>
        <w:t xml:space="preserve">“The museum aims to highlight biodiversity of all living things on earth, no matter big and small,” says </w:t>
      </w:r>
      <w:r w:rsidR="000C18BE">
        <w:rPr>
          <w:rFonts w:ascii="Whitney Book" w:hAnsi="Whitney Book"/>
        </w:rPr>
        <w:t>Dr. Rick Taylor, Director and Curator of the Fish Collection</w:t>
      </w:r>
      <w:r w:rsidR="000C18BE" w:rsidRPr="000C18BE">
        <w:rPr>
          <w:rFonts w:ascii="Whitney Book" w:hAnsi="Whitney Book"/>
        </w:rPr>
        <w:t xml:space="preserve"> at the </w:t>
      </w:r>
      <w:proofErr w:type="spellStart"/>
      <w:r w:rsidR="000C18BE" w:rsidRPr="000C18BE">
        <w:rPr>
          <w:rFonts w:ascii="Whitney Book" w:hAnsi="Whitney Book"/>
        </w:rPr>
        <w:t>Beaty</w:t>
      </w:r>
      <w:proofErr w:type="spellEnd"/>
      <w:r w:rsidR="000C18BE" w:rsidRPr="000C18BE">
        <w:rPr>
          <w:rFonts w:ascii="Whitney Book" w:hAnsi="Whitney Book"/>
        </w:rPr>
        <w:t xml:space="preserve"> Biodiversity Museum. “</w:t>
      </w:r>
      <w:r w:rsidR="000C18BE">
        <w:rPr>
          <w:rFonts w:ascii="Whitney Book" w:hAnsi="Whitney Book"/>
        </w:rPr>
        <w:t>T</w:t>
      </w:r>
      <w:r w:rsidR="000C18BE" w:rsidRPr="000C18BE">
        <w:rPr>
          <w:rFonts w:ascii="Whitney Book" w:hAnsi="Whitney Book"/>
        </w:rPr>
        <w:t>hrough various media</w:t>
      </w:r>
      <w:r w:rsidR="000C18BE">
        <w:rPr>
          <w:rFonts w:ascii="Whitney Book" w:hAnsi="Whitney Book"/>
        </w:rPr>
        <w:t xml:space="preserve">, </w:t>
      </w:r>
      <w:r w:rsidR="000C18BE" w:rsidRPr="000C18BE">
        <w:rPr>
          <w:rFonts w:ascii="Whitney Book" w:hAnsi="Whitney Book"/>
        </w:rPr>
        <w:t xml:space="preserve">Keeling, James and Carpenter exquisitely </w:t>
      </w:r>
      <w:r w:rsidR="000C18BE">
        <w:rPr>
          <w:rFonts w:ascii="Whitney Book" w:hAnsi="Whitney Book"/>
        </w:rPr>
        <w:t>capture the beauty of microbes that</w:t>
      </w:r>
      <w:r>
        <w:rPr>
          <w:rFonts w:ascii="Whitney Book" w:hAnsi="Whitney Book"/>
        </w:rPr>
        <w:t xml:space="preserve"> is</w:t>
      </w:r>
      <w:r w:rsidR="000C18BE">
        <w:rPr>
          <w:rFonts w:ascii="Whitney Book" w:hAnsi="Whitney Book"/>
        </w:rPr>
        <w:t xml:space="preserve"> otherwise invisible to the </w:t>
      </w:r>
      <w:r w:rsidR="000C18BE" w:rsidRPr="000C18BE">
        <w:rPr>
          <w:rFonts w:ascii="Whitney Book" w:hAnsi="Whitney Book"/>
        </w:rPr>
        <w:t>naked eye.”</w:t>
      </w:r>
    </w:p>
    <w:p w14:paraId="583AE388" w14:textId="36F63FD7" w:rsidR="000C18BE" w:rsidRPr="000C18BE" w:rsidRDefault="000C18BE" w:rsidP="00023A90">
      <w:pPr>
        <w:spacing w:after="180"/>
        <w:rPr>
          <w:rFonts w:ascii="Whitney Book" w:hAnsi="Whitney Book"/>
        </w:rPr>
      </w:pPr>
      <w:r w:rsidRPr="000C18BE">
        <w:rPr>
          <w:rFonts w:ascii="Whitney Book" w:hAnsi="Whitney Book"/>
        </w:rPr>
        <w:t>Patrick Keeling and Erick James are current researchers, and Kevin Carpenter is a former researcher, of the Biodiversity Research Centre at UBC in the field of m</w:t>
      </w:r>
      <w:r>
        <w:rPr>
          <w:rFonts w:ascii="Whitney Book" w:hAnsi="Whitney Book"/>
        </w:rPr>
        <w:t xml:space="preserve">icrobes, particularly </w:t>
      </w:r>
      <w:proofErr w:type="spellStart"/>
      <w:r>
        <w:rPr>
          <w:rFonts w:ascii="Whitney Book" w:hAnsi="Whitney Book"/>
        </w:rPr>
        <w:t>protists</w:t>
      </w:r>
      <w:proofErr w:type="spellEnd"/>
      <w:r>
        <w:rPr>
          <w:rFonts w:ascii="Whitney Book" w:hAnsi="Whitney Book"/>
        </w:rPr>
        <w:t>.</w:t>
      </w:r>
    </w:p>
    <w:p w14:paraId="75518FFE" w14:textId="7CB00981" w:rsidR="000C18BE" w:rsidRPr="000C18BE" w:rsidRDefault="000C18BE" w:rsidP="00023A90">
      <w:pPr>
        <w:spacing w:after="180"/>
        <w:rPr>
          <w:rFonts w:ascii="Whitney Semibold" w:hAnsi="Whitney Semibold"/>
        </w:rPr>
      </w:pPr>
      <w:r w:rsidRPr="000C18BE">
        <w:rPr>
          <w:rFonts w:ascii="Whitney Semibold" w:hAnsi="Whitney Semibold"/>
        </w:rPr>
        <w:t>For more information on Invisible Portraits, please visit beatymuseum.ubc.ca/events</w:t>
      </w:r>
    </w:p>
    <w:p w14:paraId="08699DF7" w14:textId="77777777" w:rsidR="000C18BE" w:rsidRDefault="000C18BE" w:rsidP="00023A90">
      <w:pPr>
        <w:spacing w:after="180"/>
        <w:rPr>
          <w:rFonts w:ascii="Whitney Book" w:hAnsi="Whitney Book"/>
        </w:rPr>
      </w:pPr>
    </w:p>
    <w:p w14:paraId="37C09099" w14:textId="492E23D9" w:rsidR="00AE4A1E" w:rsidRPr="00192C1D" w:rsidRDefault="000A04CB" w:rsidP="00023A90">
      <w:pPr>
        <w:spacing w:after="180"/>
        <w:jc w:val="center"/>
        <w:rPr>
          <w:rFonts w:ascii="Whitney Book" w:hAnsi="Whitney Book"/>
        </w:rPr>
      </w:pPr>
      <w:r w:rsidRPr="00192C1D">
        <w:rPr>
          <w:rFonts w:ascii="Whitney Book" w:hAnsi="Whitney Book"/>
        </w:rPr>
        <w:t>- 30 -</w:t>
      </w:r>
    </w:p>
    <w:p w14:paraId="1D86DA19" w14:textId="77777777" w:rsidR="00192C1D" w:rsidRDefault="00192C1D">
      <w:pPr>
        <w:rPr>
          <w:rFonts w:asciiTheme="minorHAnsi" w:eastAsiaTheme="minorEastAsia" w:hAnsiTheme="minorHAnsi" w:cstheme="minorBidi"/>
          <w:color w:val="auto"/>
        </w:rPr>
      </w:pPr>
    </w:p>
    <w:sectPr w:rsidR="00192C1D" w:rsidSect="00C55B86">
      <w:headerReference w:type="default" r:id="rId8"/>
      <w:pgSz w:w="12240" w:h="15840"/>
      <w:pgMar w:top="1440" w:right="1181" w:bottom="706" w:left="3686" w:header="44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91608" w14:textId="77777777" w:rsidR="00CA10C9" w:rsidRDefault="00CA10C9" w:rsidP="00966D46">
      <w:r>
        <w:separator/>
      </w:r>
    </w:p>
  </w:endnote>
  <w:endnote w:type="continuationSeparator" w:id="0">
    <w:p w14:paraId="195F7FDD" w14:textId="77777777" w:rsidR="00CA10C9" w:rsidRDefault="00CA10C9" w:rsidP="0096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hitney Medium">
    <w:panose1 w:val="00000000000000000000"/>
    <w:charset w:val="00"/>
    <w:family w:val="auto"/>
    <w:pitch w:val="variable"/>
    <w:sig w:usb0="A100007F" w:usb1="4000005B" w:usb2="00000000" w:usb3="00000000" w:csb0="0000000B" w:csb1="00000000"/>
  </w:font>
  <w:font w:name="Whitney Semibold">
    <w:panose1 w:val="00000000000000000000"/>
    <w:charset w:val="00"/>
    <w:family w:val="auto"/>
    <w:pitch w:val="variable"/>
    <w:sig w:usb0="A100007F" w:usb1="4000005B" w:usb2="00000000" w:usb3="00000000" w:csb0="0000000B" w:csb1="00000000"/>
  </w:font>
  <w:font w:name="Whitney Book">
    <w:panose1 w:val="00000000000000000000"/>
    <w:charset w:val="00"/>
    <w:family w:val="auto"/>
    <w:pitch w:val="variable"/>
    <w:sig w:usb0="A100007F" w:usb1="4000005B" w:usb2="00000000" w:usb3="00000000" w:csb0="0000000B" w:csb1="00000000"/>
  </w:font>
  <w:font w:name="Whitney Book Italic">
    <w:panose1 w:val="00000000000000000000"/>
    <w:charset w:val="00"/>
    <w:family w:val="auto"/>
    <w:pitch w:val="variable"/>
    <w:sig w:usb0="A100007F" w:usb1="4000005B" w:usb2="00000000" w:usb3="00000000" w:csb0="0000000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87A06" w14:textId="77777777" w:rsidR="00CA10C9" w:rsidRDefault="00CA10C9" w:rsidP="00966D46">
      <w:r>
        <w:separator/>
      </w:r>
    </w:p>
  </w:footnote>
  <w:footnote w:type="continuationSeparator" w:id="0">
    <w:p w14:paraId="6C02B4D5" w14:textId="77777777" w:rsidR="00CA10C9" w:rsidRDefault="00CA10C9" w:rsidP="00966D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7A541" w14:textId="77777777" w:rsidR="00CA10C9" w:rsidRDefault="00CA10C9">
    <w:pPr>
      <w:pStyle w:val="Header"/>
    </w:pPr>
  </w:p>
  <w:p w14:paraId="00FBA42E" w14:textId="77777777" w:rsidR="00CA10C9" w:rsidRDefault="00CA10C9">
    <w:pPr>
      <w:pStyle w:val="Header"/>
    </w:pPr>
  </w:p>
  <w:p w14:paraId="50D62C09" w14:textId="0351BA11" w:rsidR="00CA10C9" w:rsidRDefault="00CA10C9" w:rsidP="00966D46">
    <w:pPr>
      <w:pStyle w:val="Header"/>
      <w:ind w:left="-1440" w:hanging="90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C886687" wp14:editId="1FD574DD">
              <wp:simplePos x="0" y="0"/>
              <wp:positionH relativeFrom="page">
                <wp:posOffset>397510</wp:posOffset>
              </wp:positionH>
              <wp:positionV relativeFrom="page">
                <wp:posOffset>1376045</wp:posOffset>
              </wp:positionV>
              <wp:extent cx="1854200" cy="77724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54200" cy="77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6F9064" w14:textId="77777777" w:rsidR="00CA10C9" w:rsidRPr="00966D46" w:rsidRDefault="00CA10C9" w:rsidP="00966D46">
                          <w:pPr>
                            <w:rPr>
                              <w:spacing w:val="40"/>
                              <w:sz w:val="19"/>
                            </w:rPr>
                          </w:pPr>
                          <w:r w:rsidRPr="00966D46">
                            <w:rPr>
                              <w:spacing w:val="40"/>
                              <w:sz w:val="19"/>
                            </w:rPr>
                            <w:t>THE UNIVERSITY OF</w:t>
                          </w:r>
                        </w:p>
                        <w:p w14:paraId="0C02F205" w14:textId="77777777" w:rsidR="00CA10C9" w:rsidRDefault="00CA10C9" w:rsidP="00966D46">
                          <w:pPr>
                            <w:rPr>
                              <w:spacing w:val="46"/>
                              <w:sz w:val="17"/>
                            </w:rPr>
                          </w:pPr>
                          <w:r w:rsidRPr="00966D46">
                            <w:rPr>
                              <w:spacing w:val="46"/>
                              <w:sz w:val="19"/>
                            </w:rPr>
                            <w:t>BRITISH COLUMBIA</w:t>
                          </w:r>
                        </w:p>
                        <w:p w14:paraId="680B6B4D" w14:textId="77777777" w:rsidR="00CA10C9" w:rsidRPr="00DC3E2E" w:rsidRDefault="00CA10C9" w:rsidP="00966D46">
                          <w:pPr>
                            <w:rPr>
                              <w:rFonts w:ascii="Whitney Book" w:hAnsi="Whitney Book"/>
                              <w:sz w:val="16"/>
                            </w:rPr>
                          </w:pPr>
                        </w:p>
                        <w:p w14:paraId="19205FBD" w14:textId="77777777" w:rsidR="00CA10C9" w:rsidRPr="00DC3E2E" w:rsidRDefault="00CA10C9" w:rsidP="00966D46">
                          <w:pPr>
                            <w:rPr>
                              <w:rFonts w:ascii="Whitney Book" w:hAnsi="Whitney Book"/>
                              <w:sz w:val="16"/>
                            </w:rPr>
                          </w:pPr>
                        </w:p>
                        <w:p w14:paraId="0A058551" w14:textId="2501EA00" w:rsidR="00CA10C9" w:rsidRPr="00DC3E2E" w:rsidRDefault="00CA10C9" w:rsidP="00966D46">
                          <w:pPr>
                            <w:pStyle w:val="Heading2AA"/>
                            <w:rPr>
                              <w:rFonts w:ascii="Whitney Semibold" w:hAnsi="Whitney Semibold"/>
                              <w:spacing w:val="10"/>
                              <w:sz w:val="20"/>
                            </w:rPr>
                          </w:pPr>
                          <w:proofErr w:type="spellStart"/>
                          <w:r w:rsidRPr="00DC3E2E">
                            <w:rPr>
                              <w:rFonts w:ascii="Whitney Semibold" w:hAnsi="Whitney Semibold"/>
                              <w:spacing w:val="10"/>
                              <w:sz w:val="20"/>
                            </w:rPr>
                            <w:t>Beaty</w:t>
                          </w:r>
                          <w:proofErr w:type="spellEnd"/>
                          <w:r w:rsidRPr="00DC3E2E">
                            <w:rPr>
                              <w:rFonts w:ascii="Whitney Semibold" w:hAnsi="Whitney Semibold"/>
                              <w:spacing w:val="10"/>
                              <w:sz w:val="20"/>
                            </w:rPr>
                            <w:t xml:space="preserve"> Biodiversity Museum</w:t>
                          </w:r>
                        </w:p>
                        <w:p w14:paraId="10D83BFC" w14:textId="77777777" w:rsidR="00CA10C9" w:rsidRPr="00DC3E2E" w:rsidRDefault="00CA10C9" w:rsidP="00966D46">
                          <w:pPr>
                            <w:rPr>
                              <w:rFonts w:ascii="Whitney Book" w:hAnsi="Whitney Book"/>
                              <w:sz w:val="16"/>
                            </w:rPr>
                          </w:pPr>
                        </w:p>
                        <w:p w14:paraId="5281F7EE" w14:textId="6439DA3E" w:rsidR="00CA10C9" w:rsidRPr="00DC3E2E" w:rsidRDefault="00CA10C9" w:rsidP="00966D46">
                          <w:pPr>
                            <w:rPr>
                              <w:rFonts w:ascii="Whitney Book" w:hAnsi="Whitney Book"/>
                              <w:sz w:val="18"/>
                            </w:rPr>
                          </w:pPr>
                          <w:r w:rsidRPr="00DC3E2E">
                            <w:rPr>
                              <w:rFonts w:ascii="Whitney Book" w:hAnsi="Whitney Book"/>
                              <w:sz w:val="18"/>
                            </w:rPr>
                            <w:t>2212 Main Mall</w:t>
                          </w:r>
                        </w:p>
                        <w:p w14:paraId="34DB7174" w14:textId="09CECB07" w:rsidR="00CA10C9" w:rsidRPr="00DC3E2E" w:rsidRDefault="00CA10C9" w:rsidP="00966D46">
                          <w:pPr>
                            <w:rPr>
                              <w:rFonts w:ascii="Whitney Book" w:hAnsi="Whitney Book"/>
                              <w:sz w:val="18"/>
                            </w:rPr>
                          </w:pPr>
                          <w:r w:rsidRPr="00DC3E2E">
                            <w:rPr>
                              <w:rFonts w:ascii="Whitney Book" w:hAnsi="Whitney Book"/>
                              <w:sz w:val="18"/>
                            </w:rPr>
                            <w:t>Vancouver B.C. Canada V6T 1Z4</w:t>
                          </w:r>
                        </w:p>
                        <w:p w14:paraId="619C4A2D" w14:textId="6A95FED9" w:rsidR="00CA10C9" w:rsidRPr="00DC3E2E" w:rsidRDefault="00CA10C9" w:rsidP="00966D46">
                          <w:pPr>
                            <w:rPr>
                              <w:rFonts w:ascii="Whitney Book" w:hAnsi="Whitney Book"/>
                              <w:sz w:val="18"/>
                            </w:rPr>
                          </w:pPr>
                          <w:proofErr w:type="gramStart"/>
                          <w:r w:rsidRPr="00DC3E2E">
                            <w:rPr>
                              <w:rFonts w:ascii="Whitney Book" w:hAnsi="Whitney Book"/>
                              <w:sz w:val="18"/>
                            </w:rPr>
                            <w:t>beatymuseum.ubc.ca</w:t>
                          </w:r>
                          <w:proofErr w:type="gramEnd"/>
                        </w:p>
                        <w:p w14:paraId="43D694C9" w14:textId="77777777" w:rsidR="00CA10C9" w:rsidRPr="00DC3E2E" w:rsidRDefault="00CA10C9" w:rsidP="00966D46">
                          <w:pPr>
                            <w:rPr>
                              <w:rFonts w:ascii="Whitney Book" w:hAnsi="Whitney Book"/>
                              <w:sz w:val="18"/>
                            </w:rPr>
                          </w:pPr>
                        </w:p>
                        <w:p w14:paraId="1A16C734" w14:textId="77777777" w:rsidR="00CA10C9" w:rsidRPr="00DC3E2E" w:rsidRDefault="00CA10C9" w:rsidP="00966D46">
                          <w:pPr>
                            <w:rPr>
                              <w:rFonts w:ascii="Whitney Book" w:hAnsi="Whitney Book"/>
                              <w:sz w:val="18"/>
                            </w:rPr>
                          </w:pPr>
                        </w:p>
                        <w:p w14:paraId="76E4C3BE" w14:textId="77777777" w:rsidR="00CA10C9" w:rsidRPr="00DC3E2E" w:rsidRDefault="00CA10C9" w:rsidP="00966D46">
                          <w:pPr>
                            <w:pStyle w:val="Contact"/>
                            <w:rPr>
                              <w:rFonts w:ascii="Whitney Book" w:hAnsi="Whitney Book"/>
                            </w:rPr>
                          </w:pPr>
                        </w:p>
                        <w:p w14:paraId="41365685" w14:textId="77777777" w:rsidR="00CA10C9" w:rsidRPr="00DC3E2E" w:rsidRDefault="00CA10C9" w:rsidP="00966D46">
                          <w:pPr>
                            <w:pStyle w:val="Contact"/>
                            <w:ind w:left="0" w:firstLine="0"/>
                            <w:rPr>
                              <w:rFonts w:ascii="Whitney Book" w:hAnsi="Whitney Book"/>
                            </w:rPr>
                          </w:pPr>
                        </w:p>
                        <w:p w14:paraId="5CA207F4" w14:textId="78B030D0" w:rsidR="00CA10C9" w:rsidRPr="00DC3E2E" w:rsidRDefault="00CA10C9" w:rsidP="00966D46">
                          <w:pPr>
                            <w:pStyle w:val="Heading2AA"/>
                            <w:rPr>
                              <w:rFonts w:ascii="Whitney Semibold" w:hAnsi="Whitney Semibold"/>
                            </w:rPr>
                          </w:pPr>
                          <w:r w:rsidRPr="00DC3E2E">
                            <w:rPr>
                              <w:rFonts w:ascii="Whitney Semibold" w:hAnsi="Whitney Semibold"/>
                            </w:rPr>
                            <w:t>Contact:</w:t>
                          </w:r>
                        </w:p>
                        <w:p w14:paraId="4F17FB19" w14:textId="77777777" w:rsidR="00CA10C9" w:rsidRPr="00DC3E2E" w:rsidRDefault="00CA10C9" w:rsidP="00966D46">
                          <w:pPr>
                            <w:rPr>
                              <w:rFonts w:ascii="Whitney Book" w:hAnsi="Whitney Book"/>
                            </w:rPr>
                          </w:pPr>
                        </w:p>
                        <w:p w14:paraId="6608D7A7" w14:textId="77777777" w:rsidR="00CA10C9" w:rsidRPr="00DC3E2E" w:rsidRDefault="00CA10C9" w:rsidP="00966D46">
                          <w:pPr>
                            <w:pStyle w:val="Contact"/>
                            <w:rPr>
                              <w:rFonts w:ascii="Whitney Book" w:hAnsi="Whitney Book"/>
                            </w:rPr>
                          </w:pPr>
                          <w:r w:rsidRPr="00DC3E2E">
                            <w:rPr>
                              <w:rFonts w:ascii="Whitney Book" w:hAnsi="Whitney Book"/>
                            </w:rPr>
                            <w:t>Karen Leung</w:t>
                          </w:r>
                        </w:p>
                        <w:p w14:paraId="2C49B7F4" w14:textId="2322C7BC" w:rsidR="00CA10C9" w:rsidRPr="00DC3E2E" w:rsidRDefault="00CA10C9" w:rsidP="00DC3E2E">
                          <w:pPr>
                            <w:pStyle w:val="Contact"/>
                            <w:ind w:left="0" w:firstLine="0"/>
                            <w:rPr>
                              <w:rFonts w:ascii="Whitney Book" w:hAnsi="Whitney Book"/>
                            </w:rPr>
                          </w:pPr>
                          <w:r w:rsidRPr="00DC3E2E">
                            <w:rPr>
                              <w:rFonts w:ascii="Whitney Book" w:hAnsi="Whitney Book"/>
                            </w:rPr>
                            <w:t>Marketing &amp; Communications Coordinator</w:t>
                          </w:r>
                        </w:p>
                        <w:p w14:paraId="7C461F3F" w14:textId="77777777" w:rsidR="00CA10C9" w:rsidRPr="00DC3E2E" w:rsidRDefault="00CA10C9" w:rsidP="00966D46">
                          <w:pPr>
                            <w:pStyle w:val="Contact"/>
                            <w:rPr>
                              <w:rFonts w:ascii="Whitney Book" w:hAnsi="Whitney Book"/>
                            </w:rPr>
                          </w:pPr>
                          <w:r w:rsidRPr="00DC3E2E">
                            <w:rPr>
                              <w:rFonts w:ascii="Whitney Book" w:hAnsi="Whitney Book"/>
                            </w:rPr>
                            <w:t>UBC Biodiversity Collections</w:t>
                          </w:r>
                        </w:p>
                        <w:p w14:paraId="29299E36" w14:textId="77777777" w:rsidR="00CA10C9" w:rsidRPr="00DC3E2E" w:rsidRDefault="00CA10C9" w:rsidP="00966D46">
                          <w:pPr>
                            <w:pStyle w:val="Contact"/>
                            <w:rPr>
                              <w:rFonts w:ascii="Whitney Book" w:hAnsi="Whitney Book"/>
                            </w:rPr>
                          </w:pPr>
                          <w:r w:rsidRPr="00DC3E2E">
                            <w:rPr>
                              <w:rFonts w:ascii="Whitney Book" w:hAnsi="Whitney Book"/>
                            </w:rPr>
                            <w:t>Tel: 604-762-4908</w:t>
                          </w:r>
                        </w:p>
                        <w:p w14:paraId="3CA74DDE" w14:textId="4A3952DB" w:rsidR="00CA10C9" w:rsidRPr="00DC3E2E" w:rsidRDefault="00CA10C9" w:rsidP="00966D46">
                          <w:pPr>
                            <w:pStyle w:val="Contact"/>
                            <w:rPr>
                              <w:rFonts w:ascii="Whitney Book" w:hAnsi="Whitney Book"/>
                            </w:rPr>
                          </w:pPr>
                          <w:r w:rsidRPr="00DC3E2E">
                            <w:rPr>
                              <w:rFonts w:ascii="Whitney Book" w:hAnsi="Whitney Book"/>
                            </w:rPr>
                            <w:t>Email: karen.leung@ubc.ca</w:t>
                          </w:r>
                        </w:p>
                        <w:p w14:paraId="796305BA" w14:textId="77777777" w:rsidR="00CA10C9" w:rsidRDefault="00CA10C9" w:rsidP="00966D46">
                          <w:pPr>
                            <w:rPr>
                              <w:rFonts w:ascii="Whitney Book" w:hAnsi="Whitney Book"/>
                              <w:sz w:val="16"/>
                            </w:rPr>
                          </w:pPr>
                        </w:p>
                        <w:p w14:paraId="5D4F810A" w14:textId="77777777" w:rsidR="00CA10C9" w:rsidRDefault="00CA10C9" w:rsidP="00966D46">
                          <w:pPr>
                            <w:rPr>
                              <w:rFonts w:ascii="Whitney Book" w:hAnsi="Whitney Book"/>
                              <w:sz w:val="16"/>
                            </w:rPr>
                          </w:pPr>
                        </w:p>
                        <w:p w14:paraId="2DD497FA" w14:textId="0882944F" w:rsidR="00CA10C9" w:rsidRPr="000924DC" w:rsidRDefault="00CA10C9" w:rsidP="00966D46">
                          <w:pPr>
                            <w:rPr>
                              <w:rFonts w:ascii="Whitney Book Italic" w:hAnsi="Whitney Book Italic"/>
                              <w:sz w:val="18"/>
                              <w:szCs w:val="18"/>
                            </w:rPr>
                          </w:pPr>
                          <w:r w:rsidRPr="000924DC">
                            <w:rPr>
                              <w:rFonts w:ascii="Whitney Book Italic" w:hAnsi="Whitney Book Italic"/>
                              <w:sz w:val="18"/>
                              <w:szCs w:val="18"/>
                            </w:rPr>
                            <w:t>Enclosed are biographies of the artists.</w:t>
                          </w:r>
                        </w:p>
                        <w:p w14:paraId="4FD70FB6" w14:textId="77777777" w:rsidR="00CA10C9" w:rsidRPr="00DC3E2E" w:rsidRDefault="00CA10C9" w:rsidP="00966D46">
                          <w:pPr>
                            <w:rPr>
                              <w:rFonts w:ascii="Whitney Book" w:hAnsi="Whitney Book"/>
                              <w:sz w:val="16"/>
                            </w:rPr>
                          </w:pPr>
                        </w:p>
                        <w:p w14:paraId="66DFA6BB" w14:textId="77777777" w:rsidR="00CA10C9" w:rsidRDefault="00CA10C9" w:rsidP="00966D46">
                          <w:pPr>
                            <w:rPr>
                              <w:sz w:val="16"/>
                            </w:rPr>
                          </w:pPr>
                        </w:p>
                        <w:p w14:paraId="2D0C3F02" w14:textId="7AB7047B" w:rsidR="00CA10C9" w:rsidRDefault="00CA10C9" w:rsidP="00966D46">
                          <w:pPr>
                            <w:pStyle w:val="Contact"/>
                          </w:pPr>
                        </w:p>
                        <w:p w14:paraId="49D9F8DB" w14:textId="77777777" w:rsidR="00CA10C9" w:rsidRDefault="00CA10C9" w:rsidP="00966D46">
                          <w:pPr>
                            <w:pStyle w:val="Contact"/>
                          </w:pPr>
                        </w:p>
                        <w:p w14:paraId="4A2CCE30" w14:textId="77777777" w:rsidR="00CA10C9" w:rsidRDefault="00CA10C9" w:rsidP="00966D46">
                          <w:pPr>
                            <w:pStyle w:val="Contact"/>
                          </w:pPr>
                        </w:p>
                        <w:p w14:paraId="33EEDF1B" w14:textId="77777777" w:rsidR="00CA10C9" w:rsidRDefault="00CA10C9" w:rsidP="00966D46">
                          <w:pPr>
                            <w:pStyle w:val="Contact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31.3pt;margin-top:108.35pt;width:146pt;height:6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" stroked="f">
              <v:stroke joinstyle="round"/>
              <v:path arrowok="t"/>
              <v:textbox inset="0,0,0,0">
                <w:txbxContent>
                  <w:p w14:paraId="0D6F9064" w14:textId="77777777" w:rsidR="003F21DA" w:rsidRPr="00966D46" w:rsidRDefault="003F21DA" w:rsidP="00966D46">
                    <w:pPr>
                      <w:rPr>
                        <w:spacing w:val="40"/>
                        <w:sz w:val="19"/>
                      </w:rPr>
                    </w:pPr>
                    <w:r w:rsidRPr="00966D46">
                      <w:rPr>
                        <w:spacing w:val="40"/>
                        <w:sz w:val="19"/>
                      </w:rPr>
                      <w:t>THE UNIVERSITY OF</w:t>
                    </w:r>
                  </w:p>
                  <w:p w14:paraId="0C02F205" w14:textId="77777777" w:rsidR="003F21DA" w:rsidRDefault="003F21DA" w:rsidP="00966D46">
                    <w:pPr>
                      <w:rPr>
                        <w:spacing w:val="46"/>
                        <w:sz w:val="17"/>
                      </w:rPr>
                    </w:pPr>
                    <w:r w:rsidRPr="00966D46">
                      <w:rPr>
                        <w:spacing w:val="46"/>
                        <w:sz w:val="19"/>
                      </w:rPr>
                      <w:t>BRITISH COLUMBIA</w:t>
                    </w:r>
                  </w:p>
                  <w:p w14:paraId="680B6B4D" w14:textId="77777777" w:rsidR="003F21DA" w:rsidRPr="00DC3E2E" w:rsidRDefault="003F21DA" w:rsidP="00966D46">
                    <w:pPr>
                      <w:rPr>
                        <w:rFonts w:ascii="Whitney Book" w:hAnsi="Whitney Book"/>
                        <w:sz w:val="16"/>
                      </w:rPr>
                    </w:pPr>
                  </w:p>
                  <w:p w14:paraId="19205FBD" w14:textId="77777777" w:rsidR="003F21DA" w:rsidRPr="00DC3E2E" w:rsidRDefault="003F21DA" w:rsidP="00966D46">
                    <w:pPr>
                      <w:rPr>
                        <w:rFonts w:ascii="Whitney Book" w:hAnsi="Whitney Book"/>
                        <w:sz w:val="16"/>
                      </w:rPr>
                    </w:pPr>
                  </w:p>
                  <w:p w14:paraId="0A058551" w14:textId="2501EA00" w:rsidR="003F21DA" w:rsidRPr="00DC3E2E" w:rsidRDefault="003F21DA" w:rsidP="00966D46">
                    <w:pPr>
                      <w:pStyle w:val="Heading2AA"/>
                      <w:rPr>
                        <w:rFonts w:ascii="Whitney Semibold" w:hAnsi="Whitney Semibold"/>
                        <w:spacing w:val="10"/>
                        <w:sz w:val="20"/>
                      </w:rPr>
                    </w:pPr>
                    <w:proofErr w:type="spellStart"/>
                    <w:r w:rsidRPr="00DC3E2E">
                      <w:rPr>
                        <w:rFonts w:ascii="Whitney Semibold" w:hAnsi="Whitney Semibold"/>
                        <w:spacing w:val="10"/>
                        <w:sz w:val="20"/>
                      </w:rPr>
                      <w:t>Beaty</w:t>
                    </w:r>
                    <w:proofErr w:type="spellEnd"/>
                    <w:r w:rsidRPr="00DC3E2E">
                      <w:rPr>
                        <w:rFonts w:ascii="Whitney Semibold" w:hAnsi="Whitney Semibold"/>
                        <w:spacing w:val="10"/>
                        <w:sz w:val="20"/>
                      </w:rPr>
                      <w:t xml:space="preserve"> Biodiversity Museum</w:t>
                    </w:r>
                  </w:p>
                  <w:p w14:paraId="10D83BFC" w14:textId="77777777" w:rsidR="003F21DA" w:rsidRPr="00DC3E2E" w:rsidRDefault="003F21DA" w:rsidP="00966D46">
                    <w:pPr>
                      <w:rPr>
                        <w:rFonts w:ascii="Whitney Book" w:hAnsi="Whitney Book"/>
                        <w:sz w:val="16"/>
                      </w:rPr>
                    </w:pPr>
                  </w:p>
                  <w:p w14:paraId="5281F7EE" w14:textId="6439DA3E" w:rsidR="003F21DA" w:rsidRPr="00DC3E2E" w:rsidRDefault="003F21DA" w:rsidP="00966D46">
                    <w:pPr>
                      <w:rPr>
                        <w:rFonts w:ascii="Whitney Book" w:hAnsi="Whitney Book"/>
                        <w:sz w:val="18"/>
                      </w:rPr>
                    </w:pPr>
                    <w:r w:rsidRPr="00DC3E2E">
                      <w:rPr>
                        <w:rFonts w:ascii="Whitney Book" w:hAnsi="Whitney Book"/>
                        <w:sz w:val="18"/>
                      </w:rPr>
                      <w:t>2212 Main Mall</w:t>
                    </w:r>
                  </w:p>
                  <w:p w14:paraId="34DB7174" w14:textId="09CECB07" w:rsidR="003F21DA" w:rsidRPr="00DC3E2E" w:rsidRDefault="003F21DA" w:rsidP="00966D46">
                    <w:pPr>
                      <w:rPr>
                        <w:rFonts w:ascii="Whitney Book" w:hAnsi="Whitney Book"/>
                        <w:sz w:val="18"/>
                      </w:rPr>
                    </w:pPr>
                    <w:r w:rsidRPr="00DC3E2E">
                      <w:rPr>
                        <w:rFonts w:ascii="Whitney Book" w:hAnsi="Whitney Book"/>
                        <w:sz w:val="18"/>
                      </w:rPr>
                      <w:t>Vancouver B.C. Canada V6T 1Z4</w:t>
                    </w:r>
                  </w:p>
                  <w:p w14:paraId="619C4A2D" w14:textId="6A95FED9" w:rsidR="003F21DA" w:rsidRPr="00DC3E2E" w:rsidRDefault="003F21DA" w:rsidP="00966D46">
                    <w:pPr>
                      <w:rPr>
                        <w:rFonts w:ascii="Whitney Book" w:hAnsi="Whitney Book"/>
                        <w:sz w:val="18"/>
                      </w:rPr>
                    </w:pPr>
                    <w:proofErr w:type="gramStart"/>
                    <w:r w:rsidRPr="00DC3E2E">
                      <w:rPr>
                        <w:rFonts w:ascii="Whitney Book" w:hAnsi="Whitney Book"/>
                        <w:sz w:val="18"/>
                      </w:rPr>
                      <w:t>beatymuseum.ubc.ca</w:t>
                    </w:r>
                    <w:proofErr w:type="gramEnd"/>
                  </w:p>
                  <w:p w14:paraId="43D694C9" w14:textId="77777777" w:rsidR="003F21DA" w:rsidRPr="00DC3E2E" w:rsidRDefault="003F21DA" w:rsidP="00966D46">
                    <w:pPr>
                      <w:rPr>
                        <w:rFonts w:ascii="Whitney Book" w:hAnsi="Whitney Book"/>
                        <w:sz w:val="18"/>
                      </w:rPr>
                    </w:pPr>
                  </w:p>
                  <w:p w14:paraId="1A16C734" w14:textId="77777777" w:rsidR="003F21DA" w:rsidRPr="00DC3E2E" w:rsidRDefault="003F21DA" w:rsidP="00966D46">
                    <w:pPr>
                      <w:rPr>
                        <w:rFonts w:ascii="Whitney Book" w:hAnsi="Whitney Book"/>
                        <w:sz w:val="18"/>
                      </w:rPr>
                    </w:pPr>
                  </w:p>
                  <w:p w14:paraId="76E4C3BE" w14:textId="77777777" w:rsidR="003F21DA" w:rsidRPr="00DC3E2E" w:rsidRDefault="003F21DA" w:rsidP="00966D46">
                    <w:pPr>
                      <w:pStyle w:val="Contact"/>
                      <w:rPr>
                        <w:rFonts w:ascii="Whitney Book" w:hAnsi="Whitney Book"/>
                      </w:rPr>
                    </w:pPr>
                  </w:p>
                  <w:p w14:paraId="41365685" w14:textId="77777777" w:rsidR="003F21DA" w:rsidRPr="00DC3E2E" w:rsidRDefault="003F21DA" w:rsidP="00966D46">
                    <w:pPr>
                      <w:pStyle w:val="Contact"/>
                      <w:ind w:left="0" w:firstLine="0"/>
                      <w:rPr>
                        <w:rFonts w:ascii="Whitney Book" w:hAnsi="Whitney Book"/>
                      </w:rPr>
                    </w:pPr>
                  </w:p>
                  <w:p w14:paraId="5CA207F4" w14:textId="78B030D0" w:rsidR="003F21DA" w:rsidRPr="00DC3E2E" w:rsidRDefault="003F21DA" w:rsidP="00966D46">
                    <w:pPr>
                      <w:pStyle w:val="Heading2AA"/>
                      <w:rPr>
                        <w:rFonts w:ascii="Whitney Semibold" w:hAnsi="Whitney Semibold"/>
                      </w:rPr>
                    </w:pPr>
                    <w:r w:rsidRPr="00DC3E2E">
                      <w:rPr>
                        <w:rFonts w:ascii="Whitney Semibold" w:hAnsi="Whitney Semibold"/>
                      </w:rPr>
                      <w:t>Contact:</w:t>
                    </w:r>
                  </w:p>
                  <w:p w14:paraId="4F17FB19" w14:textId="77777777" w:rsidR="003F21DA" w:rsidRPr="00DC3E2E" w:rsidRDefault="003F21DA" w:rsidP="00966D46">
                    <w:pPr>
                      <w:rPr>
                        <w:rFonts w:ascii="Whitney Book" w:hAnsi="Whitney Book"/>
                      </w:rPr>
                    </w:pPr>
                  </w:p>
                  <w:p w14:paraId="6608D7A7" w14:textId="77777777" w:rsidR="003F21DA" w:rsidRPr="00DC3E2E" w:rsidRDefault="003F21DA" w:rsidP="00966D46">
                    <w:pPr>
                      <w:pStyle w:val="Contact"/>
                      <w:rPr>
                        <w:rFonts w:ascii="Whitney Book" w:hAnsi="Whitney Book"/>
                      </w:rPr>
                    </w:pPr>
                    <w:r w:rsidRPr="00DC3E2E">
                      <w:rPr>
                        <w:rFonts w:ascii="Whitney Book" w:hAnsi="Whitney Book"/>
                      </w:rPr>
                      <w:t>Karen Leung</w:t>
                    </w:r>
                  </w:p>
                  <w:p w14:paraId="2C49B7F4" w14:textId="2322C7BC" w:rsidR="003F21DA" w:rsidRPr="00DC3E2E" w:rsidRDefault="003F21DA" w:rsidP="00DC3E2E">
                    <w:pPr>
                      <w:pStyle w:val="Contact"/>
                      <w:ind w:left="0" w:firstLine="0"/>
                      <w:rPr>
                        <w:rFonts w:ascii="Whitney Book" w:hAnsi="Whitney Book"/>
                      </w:rPr>
                    </w:pPr>
                    <w:r w:rsidRPr="00DC3E2E">
                      <w:rPr>
                        <w:rFonts w:ascii="Whitney Book" w:hAnsi="Whitney Book"/>
                      </w:rPr>
                      <w:t>Marketing &amp; Communications Coordinator</w:t>
                    </w:r>
                  </w:p>
                  <w:p w14:paraId="7C461F3F" w14:textId="77777777" w:rsidR="003F21DA" w:rsidRPr="00DC3E2E" w:rsidRDefault="003F21DA" w:rsidP="00966D46">
                    <w:pPr>
                      <w:pStyle w:val="Contact"/>
                      <w:rPr>
                        <w:rFonts w:ascii="Whitney Book" w:hAnsi="Whitney Book"/>
                      </w:rPr>
                    </w:pPr>
                    <w:r w:rsidRPr="00DC3E2E">
                      <w:rPr>
                        <w:rFonts w:ascii="Whitney Book" w:hAnsi="Whitney Book"/>
                      </w:rPr>
                      <w:t>UBC Biodiversity Collections</w:t>
                    </w:r>
                  </w:p>
                  <w:p w14:paraId="29299E36" w14:textId="77777777" w:rsidR="003F21DA" w:rsidRPr="00DC3E2E" w:rsidRDefault="003F21DA" w:rsidP="00966D46">
                    <w:pPr>
                      <w:pStyle w:val="Contact"/>
                      <w:rPr>
                        <w:rFonts w:ascii="Whitney Book" w:hAnsi="Whitney Book"/>
                      </w:rPr>
                    </w:pPr>
                    <w:r w:rsidRPr="00DC3E2E">
                      <w:rPr>
                        <w:rFonts w:ascii="Whitney Book" w:hAnsi="Whitney Book"/>
                      </w:rPr>
                      <w:t>Tel: 604-762-4908</w:t>
                    </w:r>
                  </w:p>
                  <w:p w14:paraId="3CA74DDE" w14:textId="4A3952DB" w:rsidR="003F21DA" w:rsidRPr="00DC3E2E" w:rsidRDefault="003F21DA" w:rsidP="00966D46">
                    <w:pPr>
                      <w:pStyle w:val="Contact"/>
                      <w:rPr>
                        <w:rFonts w:ascii="Whitney Book" w:hAnsi="Whitney Book"/>
                      </w:rPr>
                    </w:pPr>
                    <w:r w:rsidRPr="00DC3E2E">
                      <w:rPr>
                        <w:rFonts w:ascii="Whitney Book" w:hAnsi="Whitney Book"/>
                      </w:rPr>
                      <w:t>Email: karen.leung@ubc.ca</w:t>
                    </w:r>
                  </w:p>
                  <w:p w14:paraId="796305BA" w14:textId="77777777" w:rsidR="003F21DA" w:rsidRDefault="003F21DA" w:rsidP="00966D46">
                    <w:pPr>
                      <w:rPr>
                        <w:rFonts w:ascii="Whitney Book" w:hAnsi="Whitney Book"/>
                        <w:sz w:val="16"/>
                      </w:rPr>
                    </w:pPr>
                  </w:p>
                  <w:p w14:paraId="5D4F810A" w14:textId="77777777" w:rsidR="003F21DA" w:rsidRDefault="003F21DA" w:rsidP="00966D46">
                    <w:pPr>
                      <w:rPr>
                        <w:rFonts w:ascii="Whitney Book" w:hAnsi="Whitney Book"/>
                        <w:sz w:val="16"/>
                      </w:rPr>
                    </w:pPr>
                  </w:p>
                  <w:p w14:paraId="2DD497FA" w14:textId="0882944F" w:rsidR="003F21DA" w:rsidRPr="000924DC" w:rsidRDefault="003F21DA" w:rsidP="00966D46">
                    <w:pPr>
                      <w:rPr>
                        <w:rFonts w:ascii="Whitney Book Italic" w:hAnsi="Whitney Book Italic"/>
                        <w:sz w:val="18"/>
                        <w:szCs w:val="18"/>
                      </w:rPr>
                    </w:pPr>
                    <w:r w:rsidRPr="000924DC">
                      <w:rPr>
                        <w:rFonts w:ascii="Whitney Book Italic" w:hAnsi="Whitney Book Italic"/>
                        <w:sz w:val="18"/>
                        <w:szCs w:val="18"/>
                      </w:rPr>
                      <w:t>Enclosed are biographies of the artists.</w:t>
                    </w:r>
                  </w:p>
                  <w:p w14:paraId="4FD70FB6" w14:textId="77777777" w:rsidR="003F21DA" w:rsidRPr="00DC3E2E" w:rsidRDefault="003F21DA" w:rsidP="00966D46">
                    <w:pPr>
                      <w:rPr>
                        <w:rFonts w:ascii="Whitney Book" w:hAnsi="Whitney Book"/>
                        <w:sz w:val="16"/>
                      </w:rPr>
                    </w:pPr>
                  </w:p>
                  <w:p w14:paraId="66DFA6BB" w14:textId="77777777" w:rsidR="003F21DA" w:rsidRDefault="003F21DA" w:rsidP="00966D46">
                    <w:pPr>
                      <w:rPr>
                        <w:sz w:val="16"/>
                      </w:rPr>
                    </w:pPr>
                  </w:p>
                  <w:p w14:paraId="2D0C3F02" w14:textId="7AB7047B" w:rsidR="003F21DA" w:rsidRDefault="003F21DA" w:rsidP="00966D46">
                    <w:pPr>
                      <w:pStyle w:val="Contact"/>
                    </w:pPr>
                  </w:p>
                  <w:p w14:paraId="49D9F8DB" w14:textId="77777777" w:rsidR="003F21DA" w:rsidRDefault="003F21DA" w:rsidP="00966D46">
                    <w:pPr>
                      <w:pStyle w:val="Contact"/>
                    </w:pPr>
                  </w:p>
                  <w:p w14:paraId="4A2CCE30" w14:textId="77777777" w:rsidR="003F21DA" w:rsidRDefault="003F21DA" w:rsidP="00966D46">
                    <w:pPr>
                      <w:pStyle w:val="Contact"/>
                    </w:pPr>
                  </w:p>
                  <w:p w14:paraId="33EEDF1B" w14:textId="77777777" w:rsidR="003F21DA" w:rsidRDefault="003F21DA" w:rsidP="00966D46">
                    <w:pPr>
                      <w:pStyle w:val="Contact"/>
                      <w:rPr>
                        <w:rFonts w:ascii="Times New Roman" w:eastAsia="Times New Roman" w:hAnsi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inline distT="0" distB="0" distL="0" distR="0" wp14:anchorId="6390C458" wp14:editId="715BD9F7">
          <wp:extent cx="472059" cy="642366"/>
          <wp:effectExtent l="0" t="0" r="10795" b="0"/>
          <wp:docPr id="1" name="Picture 1" descr="Macintosh HD:Users:karen:Documents:Logos:UBCLogo:UBCCoatOfArms-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aren:Documents:Logos:UBCLogo:UBCCoatOfArms-B&amp;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059" cy="6423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201B3"/>
    <w:multiLevelType w:val="hybridMultilevel"/>
    <w:tmpl w:val="6C30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46"/>
    <w:rsid w:val="0001526D"/>
    <w:rsid w:val="0002054C"/>
    <w:rsid w:val="00023A90"/>
    <w:rsid w:val="0008319F"/>
    <w:rsid w:val="00086E42"/>
    <w:rsid w:val="000924DC"/>
    <w:rsid w:val="000A04CB"/>
    <w:rsid w:val="000A1F53"/>
    <w:rsid w:val="000A517F"/>
    <w:rsid w:val="000C18BE"/>
    <w:rsid w:val="000C6DD9"/>
    <w:rsid w:val="000D1528"/>
    <w:rsid w:val="000F4120"/>
    <w:rsid w:val="000F7E44"/>
    <w:rsid w:val="0017389E"/>
    <w:rsid w:val="001924FD"/>
    <w:rsid w:val="00192C1D"/>
    <w:rsid w:val="001D1284"/>
    <w:rsid w:val="001D2C75"/>
    <w:rsid w:val="001E1D0D"/>
    <w:rsid w:val="00227342"/>
    <w:rsid w:val="00240AA5"/>
    <w:rsid w:val="00245563"/>
    <w:rsid w:val="002457D1"/>
    <w:rsid w:val="00293957"/>
    <w:rsid w:val="0031517C"/>
    <w:rsid w:val="0033609A"/>
    <w:rsid w:val="00337B60"/>
    <w:rsid w:val="00350668"/>
    <w:rsid w:val="003A5197"/>
    <w:rsid w:val="003C7679"/>
    <w:rsid w:val="003F21DA"/>
    <w:rsid w:val="00443A32"/>
    <w:rsid w:val="004702BC"/>
    <w:rsid w:val="00491D54"/>
    <w:rsid w:val="00500005"/>
    <w:rsid w:val="00502299"/>
    <w:rsid w:val="00505FB9"/>
    <w:rsid w:val="00513627"/>
    <w:rsid w:val="00534A3C"/>
    <w:rsid w:val="005442A9"/>
    <w:rsid w:val="0054647A"/>
    <w:rsid w:val="0060573A"/>
    <w:rsid w:val="00621FBA"/>
    <w:rsid w:val="00656935"/>
    <w:rsid w:val="006A10BC"/>
    <w:rsid w:val="006A50B8"/>
    <w:rsid w:val="006B0FFA"/>
    <w:rsid w:val="006C1CF7"/>
    <w:rsid w:val="006C4BDE"/>
    <w:rsid w:val="006D5D1A"/>
    <w:rsid w:val="007140E5"/>
    <w:rsid w:val="007529E7"/>
    <w:rsid w:val="00773C76"/>
    <w:rsid w:val="007877EF"/>
    <w:rsid w:val="00792BCD"/>
    <w:rsid w:val="00792C0C"/>
    <w:rsid w:val="007A5E4A"/>
    <w:rsid w:val="007D26AE"/>
    <w:rsid w:val="007F2622"/>
    <w:rsid w:val="007F3832"/>
    <w:rsid w:val="00814519"/>
    <w:rsid w:val="00852A1D"/>
    <w:rsid w:val="008A64C6"/>
    <w:rsid w:val="008C55AE"/>
    <w:rsid w:val="008D6844"/>
    <w:rsid w:val="008F64DB"/>
    <w:rsid w:val="00912926"/>
    <w:rsid w:val="009224E1"/>
    <w:rsid w:val="009241F1"/>
    <w:rsid w:val="0092538E"/>
    <w:rsid w:val="00932292"/>
    <w:rsid w:val="00954344"/>
    <w:rsid w:val="00966D46"/>
    <w:rsid w:val="009742BE"/>
    <w:rsid w:val="009B0EA2"/>
    <w:rsid w:val="009B5FAC"/>
    <w:rsid w:val="009C0671"/>
    <w:rsid w:val="009D67C1"/>
    <w:rsid w:val="00A04F06"/>
    <w:rsid w:val="00A30983"/>
    <w:rsid w:val="00A4441C"/>
    <w:rsid w:val="00A833CB"/>
    <w:rsid w:val="00A9144B"/>
    <w:rsid w:val="00AE4A1E"/>
    <w:rsid w:val="00B16896"/>
    <w:rsid w:val="00B76352"/>
    <w:rsid w:val="00BB133D"/>
    <w:rsid w:val="00BC7CEA"/>
    <w:rsid w:val="00BF703B"/>
    <w:rsid w:val="00C2051B"/>
    <w:rsid w:val="00C402C9"/>
    <w:rsid w:val="00C52B37"/>
    <w:rsid w:val="00C55B86"/>
    <w:rsid w:val="00C95B13"/>
    <w:rsid w:val="00CA10C9"/>
    <w:rsid w:val="00CD6A35"/>
    <w:rsid w:val="00D1066B"/>
    <w:rsid w:val="00D50F6B"/>
    <w:rsid w:val="00D52E96"/>
    <w:rsid w:val="00DB7C7C"/>
    <w:rsid w:val="00DC3E2E"/>
    <w:rsid w:val="00DE4DBD"/>
    <w:rsid w:val="00DE57ED"/>
    <w:rsid w:val="00E03926"/>
    <w:rsid w:val="00E33D32"/>
    <w:rsid w:val="00E40A38"/>
    <w:rsid w:val="00E534DB"/>
    <w:rsid w:val="00E605CC"/>
    <w:rsid w:val="00E62403"/>
    <w:rsid w:val="00E67EE3"/>
    <w:rsid w:val="00E8143C"/>
    <w:rsid w:val="00EA2967"/>
    <w:rsid w:val="00EA66D5"/>
    <w:rsid w:val="00EB2B11"/>
    <w:rsid w:val="00F00A79"/>
    <w:rsid w:val="00F60D40"/>
    <w:rsid w:val="00F60D7B"/>
    <w:rsid w:val="00F7250E"/>
    <w:rsid w:val="00F81D2B"/>
    <w:rsid w:val="00F838A9"/>
    <w:rsid w:val="00FB4A6B"/>
    <w:rsid w:val="00FB4DC4"/>
    <w:rsid w:val="00FB71E7"/>
    <w:rsid w:val="00FC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2565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46"/>
    <w:rPr>
      <w:rFonts w:ascii="Times" w:eastAsia="ヒラギノ角ゴ Pro W3" w:hAnsi="Times" w:cs="Times New Roman"/>
      <w:color w:val="000000"/>
    </w:rPr>
  </w:style>
  <w:style w:type="paragraph" w:styleId="Heading3">
    <w:name w:val="heading 3"/>
    <w:basedOn w:val="Normal"/>
    <w:link w:val="Heading3Char"/>
    <w:uiPriority w:val="9"/>
    <w:qFormat/>
    <w:rsid w:val="00AE4A1E"/>
    <w:pPr>
      <w:spacing w:before="100" w:beforeAutospacing="1" w:after="100" w:afterAutospacing="1"/>
      <w:outlineLvl w:val="2"/>
    </w:pPr>
    <w:rPr>
      <w:rFonts w:eastAsiaTheme="minorEastAsia" w:cstheme="minorBidi"/>
      <w:b/>
      <w:bCs/>
      <w:color w:val="auto"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D4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966D46"/>
  </w:style>
  <w:style w:type="paragraph" w:styleId="Footer">
    <w:name w:val="footer"/>
    <w:basedOn w:val="Normal"/>
    <w:link w:val="FooterChar"/>
    <w:uiPriority w:val="99"/>
    <w:unhideWhenUsed/>
    <w:rsid w:val="00966D4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966D46"/>
  </w:style>
  <w:style w:type="paragraph" w:styleId="BalloonText">
    <w:name w:val="Balloon Text"/>
    <w:basedOn w:val="Normal"/>
    <w:link w:val="BalloonTextChar"/>
    <w:uiPriority w:val="99"/>
    <w:semiHidden/>
    <w:unhideWhenUsed/>
    <w:rsid w:val="00966D46"/>
    <w:rPr>
      <w:rFonts w:ascii="Lucida Grande" w:eastAsiaTheme="minorEastAsia" w:hAnsi="Lucida Grande" w:cs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D46"/>
    <w:rPr>
      <w:rFonts w:ascii="Lucida Grande" w:hAnsi="Lucida Grande" w:cs="Lucida Grande"/>
      <w:sz w:val="18"/>
      <w:szCs w:val="18"/>
    </w:rPr>
  </w:style>
  <w:style w:type="paragraph" w:customStyle="1" w:styleId="Heading2AA">
    <w:name w:val="Heading 2 A A"/>
    <w:next w:val="Normal"/>
    <w:rsid w:val="00966D46"/>
    <w:pPr>
      <w:keepNext/>
      <w:outlineLvl w:val="1"/>
    </w:pPr>
    <w:rPr>
      <w:rFonts w:ascii="Arial Bold" w:eastAsia="ヒラギノ角ゴ Pro W3" w:hAnsi="Arial Bold" w:cs="Times New Roman"/>
      <w:color w:val="000000"/>
      <w:sz w:val="18"/>
    </w:rPr>
  </w:style>
  <w:style w:type="paragraph" w:customStyle="1" w:styleId="Contact">
    <w:name w:val="Contact"/>
    <w:rsid w:val="00966D46"/>
    <w:pPr>
      <w:ind w:left="180" w:hanging="180"/>
    </w:pPr>
    <w:rPr>
      <w:rFonts w:ascii="Arial" w:eastAsia="ヒラギノ角ゴ Pro W3" w:hAnsi="Arial" w:cs="Times New Roman"/>
      <w:color w:val="000000"/>
      <w:sz w:val="18"/>
    </w:rPr>
  </w:style>
  <w:style w:type="paragraph" w:customStyle="1" w:styleId="Header1">
    <w:name w:val="Header1"/>
    <w:rsid w:val="00966D46"/>
    <w:pPr>
      <w:tabs>
        <w:tab w:val="left" w:pos="4709"/>
        <w:tab w:val="left" w:pos="7020"/>
      </w:tabs>
      <w:spacing w:after="480"/>
    </w:pPr>
    <w:rPr>
      <w:rFonts w:ascii="Arial Bold" w:eastAsia="ヒラギノ角ゴ Pro W3" w:hAnsi="Arial Bold" w:cs="Times New Roman"/>
      <w:color w:val="000000"/>
      <w:spacing w:val="20"/>
      <w:sz w:val="22"/>
    </w:rPr>
  </w:style>
  <w:style w:type="paragraph" w:customStyle="1" w:styleId="Heading1AA">
    <w:name w:val="Heading 1 A A"/>
    <w:next w:val="Normal"/>
    <w:rsid w:val="00966D46"/>
    <w:pPr>
      <w:keepNext/>
      <w:spacing w:before="240" w:after="60"/>
      <w:outlineLvl w:val="0"/>
    </w:pPr>
    <w:rPr>
      <w:rFonts w:ascii="Helvetica" w:eastAsia="ヒラギノ角ゴ Pro W3" w:hAnsi="Helvetica" w:cs="Times New Roman"/>
      <w:b/>
      <w:color w:val="000000"/>
      <w:kern w:val="32"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66D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D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D46"/>
    <w:rPr>
      <w:rFonts w:ascii="Times" w:eastAsia="ヒラギノ角ゴ Pro W3" w:hAnsi="Times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B0FF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E4A1E"/>
    <w:rPr>
      <w:rFonts w:ascii="Times" w:hAnsi="Times"/>
      <w:b/>
      <w:bCs/>
      <w:sz w:val="27"/>
      <w:szCs w:val="27"/>
      <w:lang w:val="en-GB"/>
    </w:rPr>
  </w:style>
  <w:style w:type="paragraph" w:styleId="NormalWeb">
    <w:name w:val="Normal (Web)"/>
    <w:basedOn w:val="Normal"/>
    <w:uiPriority w:val="99"/>
    <w:semiHidden/>
    <w:unhideWhenUsed/>
    <w:rsid w:val="00AE4A1E"/>
    <w:pPr>
      <w:spacing w:before="100" w:beforeAutospacing="1" w:after="100" w:afterAutospacing="1"/>
    </w:pPr>
    <w:rPr>
      <w:rFonts w:eastAsiaTheme="minorEastAsia"/>
      <w:color w:val="auto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AE4A1E"/>
    <w:rPr>
      <w:b/>
      <w:bCs/>
    </w:rPr>
  </w:style>
  <w:style w:type="character" w:styleId="Hyperlink">
    <w:name w:val="Hyperlink"/>
    <w:rsid w:val="006A10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46"/>
    <w:rPr>
      <w:rFonts w:ascii="Times" w:eastAsia="ヒラギノ角ゴ Pro W3" w:hAnsi="Times" w:cs="Times New Roman"/>
      <w:color w:val="000000"/>
    </w:rPr>
  </w:style>
  <w:style w:type="paragraph" w:styleId="Heading3">
    <w:name w:val="heading 3"/>
    <w:basedOn w:val="Normal"/>
    <w:link w:val="Heading3Char"/>
    <w:uiPriority w:val="9"/>
    <w:qFormat/>
    <w:rsid w:val="00AE4A1E"/>
    <w:pPr>
      <w:spacing w:before="100" w:beforeAutospacing="1" w:after="100" w:afterAutospacing="1"/>
      <w:outlineLvl w:val="2"/>
    </w:pPr>
    <w:rPr>
      <w:rFonts w:eastAsiaTheme="minorEastAsia" w:cstheme="minorBidi"/>
      <w:b/>
      <w:bCs/>
      <w:color w:val="auto"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D4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966D46"/>
  </w:style>
  <w:style w:type="paragraph" w:styleId="Footer">
    <w:name w:val="footer"/>
    <w:basedOn w:val="Normal"/>
    <w:link w:val="FooterChar"/>
    <w:uiPriority w:val="99"/>
    <w:unhideWhenUsed/>
    <w:rsid w:val="00966D4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966D46"/>
  </w:style>
  <w:style w:type="paragraph" w:styleId="BalloonText">
    <w:name w:val="Balloon Text"/>
    <w:basedOn w:val="Normal"/>
    <w:link w:val="BalloonTextChar"/>
    <w:uiPriority w:val="99"/>
    <w:semiHidden/>
    <w:unhideWhenUsed/>
    <w:rsid w:val="00966D46"/>
    <w:rPr>
      <w:rFonts w:ascii="Lucida Grande" w:eastAsiaTheme="minorEastAsia" w:hAnsi="Lucida Grande" w:cs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D46"/>
    <w:rPr>
      <w:rFonts w:ascii="Lucida Grande" w:hAnsi="Lucida Grande" w:cs="Lucida Grande"/>
      <w:sz w:val="18"/>
      <w:szCs w:val="18"/>
    </w:rPr>
  </w:style>
  <w:style w:type="paragraph" w:customStyle="1" w:styleId="Heading2AA">
    <w:name w:val="Heading 2 A A"/>
    <w:next w:val="Normal"/>
    <w:rsid w:val="00966D46"/>
    <w:pPr>
      <w:keepNext/>
      <w:outlineLvl w:val="1"/>
    </w:pPr>
    <w:rPr>
      <w:rFonts w:ascii="Arial Bold" w:eastAsia="ヒラギノ角ゴ Pro W3" w:hAnsi="Arial Bold" w:cs="Times New Roman"/>
      <w:color w:val="000000"/>
      <w:sz w:val="18"/>
    </w:rPr>
  </w:style>
  <w:style w:type="paragraph" w:customStyle="1" w:styleId="Contact">
    <w:name w:val="Contact"/>
    <w:rsid w:val="00966D46"/>
    <w:pPr>
      <w:ind w:left="180" w:hanging="180"/>
    </w:pPr>
    <w:rPr>
      <w:rFonts w:ascii="Arial" w:eastAsia="ヒラギノ角ゴ Pro W3" w:hAnsi="Arial" w:cs="Times New Roman"/>
      <w:color w:val="000000"/>
      <w:sz w:val="18"/>
    </w:rPr>
  </w:style>
  <w:style w:type="paragraph" w:customStyle="1" w:styleId="Header1">
    <w:name w:val="Header1"/>
    <w:rsid w:val="00966D46"/>
    <w:pPr>
      <w:tabs>
        <w:tab w:val="left" w:pos="4709"/>
        <w:tab w:val="left" w:pos="7020"/>
      </w:tabs>
      <w:spacing w:after="480"/>
    </w:pPr>
    <w:rPr>
      <w:rFonts w:ascii="Arial Bold" w:eastAsia="ヒラギノ角ゴ Pro W3" w:hAnsi="Arial Bold" w:cs="Times New Roman"/>
      <w:color w:val="000000"/>
      <w:spacing w:val="20"/>
      <w:sz w:val="22"/>
    </w:rPr>
  </w:style>
  <w:style w:type="paragraph" w:customStyle="1" w:styleId="Heading1AA">
    <w:name w:val="Heading 1 A A"/>
    <w:next w:val="Normal"/>
    <w:rsid w:val="00966D46"/>
    <w:pPr>
      <w:keepNext/>
      <w:spacing w:before="240" w:after="60"/>
      <w:outlineLvl w:val="0"/>
    </w:pPr>
    <w:rPr>
      <w:rFonts w:ascii="Helvetica" w:eastAsia="ヒラギノ角ゴ Pro W3" w:hAnsi="Helvetica" w:cs="Times New Roman"/>
      <w:b/>
      <w:color w:val="000000"/>
      <w:kern w:val="32"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66D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D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D46"/>
    <w:rPr>
      <w:rFonts w:ascii="Times" w:eastAsia="ヒラギノ角ゴ Pro W3" w:hAnsi="Times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B0FF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E4A1E"/>
    <w:rPr>
      <w:rFonts w:ascii="Times" w:hAnsi="Times"/>
      <w:b/>
      <w:bCs/>
      <w:sz w:val="27"/>
      <w:szCs w:val="27"/>
      <w:lang w:val="en-GB"/>
    </w:rPr>
  </w:style>
  <w:style w:type="paragraph" w:styleId="NormalWeb">
    <w:name w:val="Normal (Web)"/>
    <w:basedOn w:val="Normal"/>
    <w:uiPriority w:val="99"/>
    <w:semiHidden/>
    <w:unhideWhenUsed/>
    <w:rsid w:val="00AE4A1E"/>
    <w:pPr>
      <w:spacing w:before="100" w:beforeAutospacing="1" w:after="100" w:afterAutospacing="1"/>
    </w:pPr>
    <w:rPr>
      <w:rFonts w:eastAsiaTheme="minorEastAsia"/>
      <w:color w:val="auto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AE4A1E"/>
    <w:rPr>
      <w:b/>
      <w:bCs/>
    </w:rPr>
  </w:style>
  <w:style w:type="character" w:styleId="Hyperlink">
    <w:name w:val="Hyperlink"/>
    <w:rsid w:val="006A1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Leung</dc:creator>
  <cp:lastModifiedBy>Karen Leung</cp:lastModifiedBy>
  <cp:revision>4</cp:revision>
  <cp:lastPrinted>2013-05-01T22:50:00Z</cp:lastPrinted>
  <dcterms:created xsi:type="dcterms:W3CDTF">2013-09-23T18:06:00Z</dcterms:created>
  <dcterms:modified xsi:type="dcterms:W3CDTF">2013-09-23T18:14:00Z</dcterms:modified>
</cp:coreProperties>
</file>